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C93" w14:textId="5CC01E12" w:rsidR="001F39B9" w:rsidRPr="001F39B9" w:rsidRDefault="001F39B9">
      <w:pPr>
        <w:jc w:val="center"/>
        <w:rPr>
          <w:b/>
          <w:caps/>
          <w:sz w:val="40"/>
          <w:szCs w:val="40"/>
        </w:rPr>
      </w:pPr>
      <w:r w:rsidRPr="001F39B9">
        <w:rPr>
          <w:b/>
          <w:caps/>
          <w:sz w:val="40"/>
          <w:szCs w:val="40"/>
        </w:rPr>
        <w:t>OBWIESZC</w:t>
      </w:r>
      <w:r w:rsidR="00C0017E">
        <w:rPr>
          <w:b/>
          <w:caps/>
          <w:sz w:val="40"/>
          <w:szCs w:val="40"/>
        </w:rPr>
        <w:t>Z</w:t>
      </w:r>
      <w:r w:rsidRPr="001F39B9">
        <w:rPr>
          <w:b/>
          <w:caps/>
          <w:sz w:val="40"/>
          <w:szCs w:val="40"/>
        </w:rPr>
        <w:t>ENIE</w:t>
      </w:r>
    </w:p>
    <w:p w14:paraId="11B8FC0A" w14:textId="33DEE337" w:rsidR="001F39B9" w:rsidRPr="001F39B9" w:rsidRDefault="001F39B9" w:rsidP="001F39B9">
      <w:pPr>
        <w:jc w:val="center"/>
        <w:rPr>
          <w:b/>
          <w:caps/>
          <w:sz w:val="40"/>
          <w:szCs w:val="40"/>
        </w:rPr>
      </w:pPr>
      <w:r w:rsidRPr="001F39B9">
        <w:rPr>
          <w:b/>
          <w:caps/>
          <w:sz w:val="40"/>
          <w:szCs w:val="40"/>
        </w:rPr>
        <w:t>wÓJTA GMINY BEŁCHATÓW</w:t>
      </w:r>
    </w:p>
    <w:p w14:paraId="41636C8F" w14:textId="066E8CBB" w:rsidR="001F39B9" w:rsidRPr="001F39B9" w:rsidRDefault="001F39B9" w:rsidP="001F39B9">
      <w:pPr>
        <w:keepNext/>
        <w:spacing w:after="480"/>
        <w:jc w:val="center"/>
        <w:rPr>
          <w:sz w:val="28"/>
          <w:szCs w:val="28"/>
        </w:rPr>
      </w:pPr>
      <w:r w:rsidRPr="001F39B9">
        <w:rPr>
          <w:b/>
          <w:sz w:val="28"/>
          <w:szCs w:val="28"/>
        </w:rPr>
        <w:t xml:space="preserve">w sprawie  </w:t>
      </w:r>
      <w:r>
        <w:rPr>
          <w:b/>
          <w:sz w:val="28"/>
          <w:szCs w:val="28"/>
        </w:rPr>
        <w:t xml:space="preserve">podania do publicznej wiadomości zarządzenia nr 183/2023 Wójta Gminy Bełchatów z dnia 6 grudnia 2023 r. w sprawie </w:t>
      </w:r>
      <w:r w:rsidRPr="001F39B9">
        <w:rPr>
          <w:b/>
          <w:sz w:val="28"/>
          <w:szCs w:val="28"/>
        </w:rPr>
        <w:t>przeprowadzenia  konsultacji społecznych dotyczących odłączenia wsi Bugaj od sołectwa Mazury i utworzenia nowego sołectwa Bugaj</w:t>
      </w:r>
    </w:p>
    <w:p w14:paraId="3B8C5A24" w14:textId="5AC48D09" w:rsidR="00A77B3E" w:rsidRPr="001F39B9" w:rsidRDefault="00B943CC">
      <w:pPr>
        <w:jc w:val="center"/>
        <w:rPr>
          <w:b/>
          <w:caps/>
          <w:sz w:val="28"/>
          <w:szCs w:val="28"/>
        </w:rPr>
      </w:pPr>
      <w:r w:rsidRPr="001F39B9">
        <w:rPr>
          <w:b/>
          <w:caps/>
          <w:sz w:val="28"/>
          <w:szCs w:val="28"/>
        </w:rPr>
        <w:t>Zarządzenie Nr 183/2023</w:t>
      </w:r>
      <w:r w:rsidRPr="001F39B9">
        <w:rPr>
          <w:b/>
          <w:caps/>
          <w:sz w:val="28"/>
          <w:szCs w:val="28"/>
        </w:rPr>
        <w:br/>
        <w:t>Wójta Gminy Bełchatów</w:t>
      </w:r>
    </w:p>
    <w:p w14:paraId="126AF5A4" w14:textId="77777777" w:rsidR="00A77B3E" w:rsidRPr="001F39B9" w:rsidRDefault="00B943CC">
      <w:pPr>
        <w:spacing w:before="280" w:after="280"/>
        <w:jc w:val="center"/>
        <w:rPr>
          <w:b/>
          <w:caps/>
          <w:sz w:val="28"/>
          <w:szCs w:val="28"/>
        </w:rPr>
      </w:pPr>
      <w:r w:rsidRPr="001F39B9">
        <w:rPr>
          <w:sz w:val="28"/>
          <w:szCs w:val="28"/>
        </w:rPr>
        <w:t>z dnia 6 grudnia 2023 r.</w:t>
      </w:r>
    </w:p>
    <w:p w14:paraId="2C5E50E6" w14:textId="77777777" w:rsidR="00A77B3E" w:rsidRPr="001F39B9" w:rsidRDefault="00B943CC">
      <w:pPr>
        <w:keepNext/>
        <w:spacing w:after="480"/>
        <w:jc w:val="center"/>
        <w:rPr>
          <w:sz w:val="28"/>
          <w:szCs w:val="28"/>
        </w:rPr>
      </w:pPr>
      <w:r w:rsidRPr="001F39B9">
        <w:rPr>
          <w:b/>
          <w:sz w:val="28"/>
          <w:szCs w:val="28"/>
        </w:rPr>
        <w:t>w sprawie  przeprowadzenia  konsultacji społecznych dotyczących odłączenia wsi Bugaj od sołectwa Mazury i utworzenia nowego sołectwa Bugaj.</w:t>
      </w:r>
    </w:p>
    <w:p w14:paraId="39524380" w14:textId="77777777" w:rsidR="00A77B3E" w:rsidRPr="00DC7D6B" w:rsidRDefault="00B943CC">
      <w:pPr>
        <w:keepLines/>
        <w:spacing w:before="120" w:after="120"/>
        <w:ind w:firstLine="227"/>
        <w:rPr>
          <w:sz w:val="28"/>
          <w:szCs w:val="28"/>
        </w:rPr>
      </w:pPr>
      <w:r w:rsidRPr="00DC7D6B">
        <w:rPr>
          <w:sz w:val="28"/>
          <w:szCs w:val="28"/>
        </w:rPr>
        <w:t>Na podstawie art. 5  ustawy z dnia 8 marca 1990 r. o samorządzie gminnym (</w:t>
      </w:r>
      <w:proofErr w:type="spellStart"/>
      <w:r w:rsidRPr="00DC7D6B">
        <w:rPr>
          <w:sz w:val="28"/>
          <w:szCs w:val="28"/>
        </w:rPr>
        <w:t>t.j</w:t>
      </w:r>
      <w:proofErr w:type="spellEnd"/>
      <w:r w:rsidRPr="00DC7D6B">
        <w:rPr>
          <w:sz w:val="28"/>
          <w:szCs w:val="28"/>
        </w:rPr>
        <w:t>. Dz. U. z 2023 r. poz. 40, poz. 572, poz. 1463, poz. 1688) oraz Uchwały Nr VII/48/2019 Rady Gminy Bełchatów z dnia 25 lutego 2019 r. w sprawie zasad i trybu przeprowadzenia konsultacji społecznych z mieszkańcami Gminy Bełchatów ( Dz. Urz. Woj. Łódzkiego 2019 r, poz.1483) oraz pisma Rady Gminy Bełchatów BR.0004.18.2023 z dnia 30.08.2023r. w sprawie przeprowadzenia konsultacji społecznych, zarządza się, co następuje:</w:t>
      </w:r>
    </w:p>
    <w:p w14:paraId="23F444F7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1. </w:t>
      </w:r>
      <w:r w:rsidRPr="00DC7D6B">
        <w:rPr>
          <w:sz w:val="28"/>
          <w:szCs w:val="28"/>
        </w:rPr>
        <w:t xml:space="preserve">1. Zarządzam przeprowadzenie konsultacji społecznych z mieszkańcami sołectwa Mazury w sprawie  odłączenia wsi Bugaj od sołectwa Mazury i utworzenia nowego sołectwa Bugaj </w:t>
      </w:r>
    </w:p>
    <w:p w14:paraId="6D068BCC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2. </w:t>
      </w:r>
      <w:r w:rsidRPr="00DC7D6B">
        <w:rPr>
          <w:color w:val="000000"/>
          <w:sz w:val="28"/>
          <w:szCs w:val="28"/>
          <w:u w:color="000000"/>
        </w:rPr>
        <w:t>Celem konsultacji jest zebranie opinii mieszkańców sołectwa Mazury na temat, o którym mowa w § 1 ust. 1.</w:t>
      </w:r>
    </w:p>
    <w:p w14:paraId="2F2E09AC" w14:textId="4A6A7363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3. </w:t>
      </w:r>
      <w:r w:rsidRPr="00DC7D6B">
        <w:rPr>
          <w:color w:val="000000"/>
          <w:sz w:val="28"/>
          <w:szCs w:val="28"/>
          <w:u w:color="000000"/>
        </w:rPr>
        <w:t>Konsultacje społeczne zostaną przeprowadzone w terminie od 15</w:t>
      </w:r>
      <w:r w:rsidR="00823078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grudnia 2023 r. do 29 grudnia 2023 r.</w:t>
      </w:r>
    </w:p>
    <w:p w14:paraId="1435C901" w14:textId="435E376A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4. </w:t>
      </w:r>
      <w:r w:rsidRPr="00DC7D6B">
        <w:rPr>
          <w:color w:val="000000"/>
          <w:sz w:val="28"/>
          <w:szCs w:val="28"/>
          <w:u w:color="000000"/>
        </w:rPr>
        <w:t>Podstawowym celem proponowanej zmiany jest podział sołectwa Ma</w:t>
      </w:r>
      <w:r w:rsidR="00DC7D6B">
        <w:rPr>
          <w:color w:val="000000"/>
          <w:sz w:val="28"/>
          <w:szCs w:val="28"/>
          <w:u w:color="000000"/>
        </w:rPr>
        <w:t>z</w:t>
      </w:r>
      <w:r w:rsidRPr="00DC7D6B">
        <w:rPr>
          <w:color w:val="000000"/>
          <w:sz w:val="28"/>
          <w:szCs w:val="28"/>
          <w:u w:color="000000"/>
        </w:rPr>
        <w:t>ury na dwa odrębne sołectwa,</w:t>
      </w:r>
    </w:p>
    <w:p w14:paraId="6E6CE3B5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5. </w:t>
      </w:r>
      <w:r w:rsidRPr="00DC7D6B">
        <w:rPr>
          <w:color w:val="000000"/>
          <w:sz w:val="28"/>
          <w:szCs w:val="28"/>
          <w:u w:color="000000"/>
        </w:rPr>
        <w:t>Ogłoszenie o konsultacjach zostanie zamieszczone na stronie internetowej Urzędu Gminy Bełchatów oraz Biuletynie Informacji Publicznej, na tablicy ogłoszeń Urzędu Gminy Bełchatów oraz tablicach ogłoszeń w sołectwie Mazury.</w:t>
      </w:r>
    </w:p>
    <w:p w14:paraId="6268875F" w14:textId="77388B1A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2. </w:t>
      </w:r>
      <w:r w:rsidRPr="00DC7D6B">
        <w:rPr>
          <w:sz w:val="28"/>
          <w:szCs w:val="28"/>
        </w:rPr>
        <w:t>1. </w:t>
      </w:r>
      <w:r w:rsidRPr="00DC7D6B">
        <w:rPr>
          <w:color w:val="000000"/>
          <w:sz w:val="28"/>
          <w:szCs w:val="28"/>
          <w:u w:color="000000"/>
        </w:rPr>
        <w:t xml:space="preserve">Konsultacje zostaną przeprowadzone poprzez składanie opinii w formie pisemnej z wykorzystaniem ankiet a także w formie elektronicznej za pośrednictwem </w:t>
      </w:r>
      <w:proofErr w:type="spellStart"/>
      <w:r w:rsidR="00DC7D6B">
        <w:rPr>
          <w:color w:val="000000"/>
          <w:sz w:val="28"/>
          <w:szCs w:val="28"/>
          <w:u w:color="000000"/>
        </w:rPr>
        <w:t>internetu</w:t>
      </w:r>
      <w:proofErr w:type="spellEnd"/>
      <w:r w:rsidRPr="00DC7D6B">
        <w:rPr>
          <w:color w:val="000000"/>
          <w:sz w:val="28"/>
          <w:szCs w:val="28"/>
          <w:u w:color="000000"/>
        </w:rPr>
        <w:t>.</w:t>
      </w:r>
    </w:p>
    <w:p w14:paraId="5F1E21A6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2. </w:t>
      </w:r>
      <w:r w:rsidRPr="00DC7D6B">
        <w:rPr>
          <w:color w:val="000000"/>
          <w:sz w:val="28"/>
          <w:szCs w:val="28"/>
          <w:u w:color="000000"/>
        </w:rPr>
        <w:t>Wzór Ankiety stanowi złącznik nr 1 do zarządzenia.</w:t>
      </w:r>
    </w:p>
    <w:p w14:paraId="21FDCADA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3. </w:t>
      </w:r>
      <w:r w:rsidRPr="00DC7D6B">
        <w:rPr>
          <w:color w:val="000000"/>
          <w:sz w:val="28"/>
          <w:szCs w:val="28"/>
          <w:u w:color="000000"/>
        </w:rPr>
        <w:t>Uprawnionymi do udziału w konsultacjach są osoby stale zamieszkałe na terenie sołectwa  Mazury.</w:t>
      </w:r>
    </w:p>
    <w:p w14:paraId="205BD61A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4. </w:t>
      </w:r>
      <w:r w:rsidRPr="00DC7D6B">
        <w:rPr>
          <w:color w:val="000000"/>
          <w:sz w:val="28"/>
          <w:szCs w:val="28"/>
          <w:u w:color="000000"/>
        </w:rPr>
        <w:t>Każdy uprawniony  mieszkaniec sołectwa Mazury  biorący udział w konsultacjach, może wyrazić opinię przy pomocy ankiety tylko jeden raz.</w:t>
      </w:r>
    </w:p>
    <w:p w14:paraId="7E31732A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5. </w:t>
      </w:r>
      <w:r w:rsidRPr="00DC7D6B">
        <w:rPr>
          <w:color w:val="000000"/>
          <w:sz w:val="28"/>
          <w:szCs w:val="28"/>
          <w:u w:color="000000"/>
        </w:rPr>
        <w:t>Badanie ankietowe będzie polegało na udzieleniu odpowiedzi na pytanie: "Czy jest Pani /Pan za odłączeniem wsi Bugaj od sołectwa Mazury i utworzenia nowego sołectwa Bugaj w granicach administracyjnych wsi Bugaj?".</w:t>
      </w:r>
    </w:p>
    <w:p w14:paraId="4A1C1CA6" w14:textId="1080C4C3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6. </w:t>
      </w:r>
      <w:r w:rsidRPr="00DC7D6B">
        <w:rPr>
          <w:color w:val="000000"/>
          <w:sz w:val="28"/>
          <w:szCs w:val="28"/>
          <w:u w:color="000000"/>
        </w:rPr>
        <w:t>Konsultacje z mieszkańcami sołectwa Mazury przeprowadzone w formie ankiet konsultacyjnych, o których mowa w § 2 ust. 1 polegają na udzieleniu odpowiedzi na postawione pytanie poprzez umieszczenie przez osobę biorącą udział w konsultacjach znaku „X” w odpowiednim polu ankiety konsultacyjnej („JESTEM ZA”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albo „JESTEM PRZECIW” albo „WSTRZYMUJE SIĘ”). Mieszkaniec sołectwa udzielając odpowiedzi, stawia znak „X” tylko w jednym, wybranym przez siebie polu. Odpowiedź na pytanie uważa się za nieważną, jeżeli w arkuszu ankiety konsultacyjnej nie postawiono znaku „X” w żadnym polu, postawiono znak „X” w więcej niż jednym polu</w:t>
      </w:r>
    </w:p>
    <w:p w14:paraId="3383F907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3. </w:t>
      </w:r>
      <w:r w:rsidRPr="00DC7D6B">
        <w:rPr>
          <w:color w:val="000000"/>
          <w:sz w:val="28"/>
          <w:szCs w:val="28"/>
          <w:u w:color="000000"/>
        </w:rPr>
        <w:t>1 Ankiety konsultacyjne zostaną udostępnione:</w:t>
      </w:r>
    </w:p>
    <w:p w14:paraId="68F54A85" w14:textId="7777777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1) </w:t>
      </w:r>
      <w:r w:rsidRPr="00DC7D6B">
        <w:rPr>
          <w:color w:val="000000"/>
          <w:sz w:val="28"/>
          <w:szCs w:val="28"/>
          <w:u w:color="000000"/>
        </w:rPr>
        <w:t>na stronie internetowej www.gminabelchatow.pl w zakładce konsultacje z mieszkańcami,</w:t>
      </w:r>
    </w:p>
    <w:p w14:paraId="2538CD60" w14:textId="7777777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2) </w:t>
      </w:r>
      <w:r w:rsidRPr="00DC7D6B">
        <w:rPr>
          <w:color w:val="000000"/>
          <w:sz w:val="28"/>
          <w:szCs w:val="28"/>
          <w:u w:color="000000"/>
        </w:rPr>
        <w:t>w Urzędzie Gminy Bełchatów,</w:t>
      </w:r>
    </w:p>
    <w:p w14:paraId="0F2B956C" w14:textId="0A50D0E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4) </w:t>
      </w:r>
      <w:r w:rsidRPr="00DC7D6B">
        <w:rPr>
          <w:color w:val="000000"/>
          <w:sz w:val="28"/>
          <w:szCs w:val="28"/>
          <w:u w:color="000000"/>
        </w:rPr>
        <w:t>u sołtysa sołectwa Mazury</w:t>
      </w:r>
      <w:r w:rsidR="00333EF4">
        <w:rPr>
          <w:color w:val="000000"/>
          <w:sz w:val="28"/>
          <w:szCs w:val="28"/>
          <w:u w:color="000000"/>
        </w:rPr>
        <w:t>,</w:t>
      </w:r>
    </w:p>
    <w:p w14:paraId="161016E5" w14:textId="33863732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2. </w:t>
      </w:r>
      <w:r w:rsidRPr="00DC7D6B">
        <w:rPr>
          <w:color w:val="000000"/>
          <w:sz w:val="28"/>
          <w:szCs w:val="28"/>
          <w:u w:color="000000"/>
        </w:rPr>
        <w:t>Wypełnioną ankietę konsultacyjną można składać w miejscach ich udostępnienia bądź przesłać elektronicznie (skan) na adres e-mailowy: konsultacje@ugbelchatow.pl (najpóźniej do dnia 29 grudnia 2023 r.) lub pocztą na adres siedziby Urzędu Gminy Bełchatów, ul. Kościuszki 13, 97-400 Bełchatów  ( najpóźniej do dnia 29 grudnia 2023r. liczy się data wpływu do Urzędu)</w:t>
      </w:r>
    </w:p>
    <w:p w14:paraId="024B0DB0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4. </w:t>
      </w:r>
      <w:r w:rsidRPr="00DC7D6B">
        <w:rPr>
          <w:color w:val="000000"/>
          <w:sz w:val="28"/>
          <w:szCs w:val="28"/>
          <w:u w:color="000000"/>
        </w:rPr>
        <w:t>Z konsultacji przeprowadzonych zarówno w formie pisemnej poprzez wypełnienie ankiety oraz w formie elektronicznej sporządza się protokół  odzwierciedlający przebieg konsultacji, uwzględniający w szczególności : formę konsultacji, ilość osób, które wzięły udział w konsultacjach, ilość głosów popierających, przeciw i wstrzymujących się.</w:t>
      </w:r>
    </w:p>
    <w:p w14:paraId="1458B8C9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5. </w:t>
      </w:r>
      <w:r w:rsidRPr="00DC7D6B">
        <w:rPr>
          <w:color w:val="000000"/>
          <w:sz w:val="28"/>
          <w:szCs w:val="28"/>
          <w:u w:color="000000"/>
        </w:rPr>
        <w:t>W celu przeprowadzenia konsultacji, o których mowa w §1, powołuję się Komisję ds. Konsultacji w składzie:</w:t>
      </w:r>
    </w:p>
    <w:p w14:paraId="2AB5B211" w14:textId="7777777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1) </w:t>
      </w:r>
      <w:r w:rsidRPr="00DC7D6B">
        <w:rPr>
          <w:color w:val="000000"/>
          <w:sz w:val="28"/>
          <w:szCs w:val="28"/>
          <w:u w:color="000000"/>
        </w:rPr>
        <w:t>Sławomir Kuśmierek,</w:t>
      </w:r>
    </w:p>
    <w:p w14:paraId="177D05C1" w14:textId="7777777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2) </w:t>
      </w:r>
      <w:r w:rsidRPr="00DC7D6B">
        <w:rPr>
          <w:color w:val="000000"/>
          <w:sz w:val="28"/>
          <w:szCs w:val="28"/>
          <w:u w:color="000000"/>
        </w:rPr>
        <w:t>Agnieszka Soboń,</w:t>
      </w:r>
    </w:p>
    <w:p w14:paraId="32526CD8" w14:textId="77777777" w:rsidR="00A77B3E" w:rsidRPr="00DC7D6B" w:rsidRDefault="00B943CC">
      <w:pPr>
        <w:spacing w:before="120" w:after="120"/>
        <w:ind w:left="340" w:hanging="227"/>
        <w:rPr>
          <w:color w:val="000000"/>
          <w:sz w:val="28"/>
          <w:szCs w:val="28"/>
          <w:u w:color="000000"/>
        </w:rPr>
      </w:pPr>
      <w:r w:rsidRPr="00DC7D6B">
        <w:rPr>
          <w:sz w:val="28"/>
          <w:szCs w:val="28"/>
        </w:rPr>
        <w:t>3) </w:t>
      </w:r>
      <w:r w:rsidRPr="00DC7D6B">
        <w:rPr>
          <w:color w:val="000000"/>
          <w:sz w:val="28"/>
          <w:szCs w:val="28"/>
          <w:u w:color="000000"/>
        </w:rPr>
        <w:t xml:space="preserve">Wioletta </w:t>
      </w:r>
      <w:proofErr w:type="spellStart"/>
      <w:r w:rsidRPr="00DC7D6B">
        <w:rPr>
          <w:color w:val="000000"/>
          <w:sz w:val="28"/>
          <w:szCs w:val="28"/>
          <w:u w:color="000000"/>
        </w:rPr>
        <w:t>Paradecka</w:t>
      </w:r>
      <w:proofErr w:type="spellEnd"/>
      <w:r w:rsidRPr="00DC7D6B">
        <w:rPr>
          <w:color w:val="000000"/>
          <w:sz w:val="28"/>
          <w:szCs w:val="28"/>
          <w:u w:color="000000"/>
        </w:rPr>
        <w:t>,</w:t>
      </w:r>
    </w:p>
    <w:p w14:paraId="1F2668FF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6. </w:t>
      </w:r>
      <w:r w:rsidRPr="00DC7D6B">
        <w:rPr>
          <w:color w:val="000000"/>
          <w:sz w:val="28"/>
          <w:szCs w:val="28"/>
          <w:u w:color="000000"/>
        </w:rPr>
        <w:t>Wyniki z konsultacji społecznych zostaną zamieszczone w Biuletynie Informacji Publicznej, na stronie internetowej Gminy Bełchatów oraz na tablicy ogłoszeń Urzędu Gminy Bełchatów.</w:t>
      </w:r>
    </w:p>
    <w:p w14:paraId="1F96BFE7" w14:textId="77777777" w:rsidR="00A77B3E" w:rsidRPr="00DC7D6B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bookmarkStart w:id="0" w:name="_Hlk152835768"/>
      <w:r w:rsidRPr="00DC7D6B">
        <w:rPr>
          <w:b/>
          <w:sz w:val="28"/>
          <w:szCs w:val="28"/>
        </w:rPr>
        <w:t>§ </w:t>
      </w:r>
      <w:bookmarkEnd w:id="0"/>
      <w:r w:rsidRPr="00DC7D6B">
        <w:rPr>
          <w:b/>
          <w:sz w:val="28"/>
          <w:szCs w:val="28"/>
        </w:rPr>
        <w:t>7. </w:t>
      </w:r>
      <w:r w:rsidRPr="00DC7D6B">
        <w:rPr>
          <w:color w:val="000000"/>
          <w:sz w:val="28"/>
          <w:szCs w:val="28"/>
          <w:u w:color="000000"/>
        </w:rPr>
        <w:t>Wykonanie zarządzenia powierza się Kierownikowi Spraw Obywatelskich i Obrony Cywilnej Gminy Bełchatów.</w:t>
      </w:r>
    </w:p>
    <w:p w14:paraId="24C2153E" w14:textId="77777777" w:rsidR="00A77B3E" w:rsidRDefault="00B943CC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DC7D6B">
        <w:rPr>
          <w:b/>
          <w:sz w:val="28"/>
          <w:szCs w:val="28"/>
        </w:rPr>
        <w:t>§ 8. </w:t>
      </w:r>
      <w:r w:rsidRPr="00DC7D6B">
        <w:rPr>
          <w:color w:val="000000"/>
          <w:sz w:val="28"/>
          <w:szCs w:val="28"/>
          <w:u w:color="000000"/>
        </w:rPr>
        <w:t>Zarządzenie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wchodzi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w 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życie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z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 dniem</w:t>
      </w:r>
      <w:r w:rsidR="00DC7D6B">
        <w:rPr>
          <w:color w:val="000000"/>
          <w:sz w:val="28"/>
          <w:szCs w:val="28"/>
          <w:u w:color="000000"/>
        </w:rPr>
        <w:t xml:space="preserve"> </w:t>
      </w:r>
      <w:r w:rsidRPr="00DC7D6B">
        <w:rPr>
          <w:color w:val="000000"/>
          <w:sz w:val="28"/>
          <w:szCs w:val="28"/>
          <w:u w:color="000000"/>
        </w:rPr>
        <w:t>podjęcia.</w:t>
      </w:r>
    </w:p>
    <w:p w14:paraId="2D8ACF0F" w14:textId="77777777" w:rsidR="00DC7D6B" w:rsidRDefault="00DC7D6B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</w:p>
    <w:p w14:paraId="0973C422" w14:textId="0ED50F82" w:rsidR="001F39B9" w:rsidRDefault="001F39B9" w:rsidP="001F39B9">
      <w:pPr>
        <w:keepLines/>
        <w:spacing w:before="120" w:after="120"/>
        <w:ind w:firstLine="340"/>
        <w:jc w:val="right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                     WÓJT GMINY  BEŁCHATÓW</w:t>
      </w:r>
    </w:p>
    <w:p w14:paraId="17AF411B" w14:textId="6B72CBE1" w:rsidR="001F39B9" w:rsidRPr="001F39B9" w:rsidRDefault="001F39B9" w:rsidP="001F39B9">
      <w:pPr>
        <w:keepLines/>
        <w:spacing w:before="120" w:after="120"/>
        <w:ind w:firstLine="340"/>
        <w:rPr>
          <w:b/>
          <w:bCs/>
          <w:color w:val="000000"/>
          <w:sz w:val="28"/>
          <w:szCs w:val="28"/>
          <w:u w:color="000000"/>
        </w:rPr>
      </w:pPr>
      <w:r w:rsidRPr="001F39B9">
        <w:rPr>
          <w:b/>
          <w:bCs/>
          <w:color w:val="000000"/>
          <w:sz w:val="28"/>
          <w:szCs w:val="28"/>
          <w:u w:color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  <w:u w:color="000000"/>
        </w:rPr>
        <w:t xml:space="preserve">     </w:t>
      </w:r>
      <w:r w:rsidRPr="001F39B9">
        <w:rPr>
          <w:b/>
          <w:bCs/>
          <w:color w:val="000000"/>
          <w:sz w:val="28"/>
          <w:szCs w:val="28"/>
          <w:u w:color="000000"/>
        </w:rPr>
        <w:t xml:space="preserve">  /-/ Konrad Koc</w:t>
      </w:r>
    </w:p>
    <w:p w14:paraId="349A96F9" w14:textId="77777777" w:rsidR="001F39B9" w:rsidRDefault="001F39B9" w:rsidP="001F39B9">
      <w:pPr>
        <w:keepLines/>
        <w:spacing w:before="120" w:after="120"/>
        <w:ind w:firstLine="340"/>
        <w:jc w:val="right"/>
        <w:rPr>
          <w:color w:val="000000"/>
          <w:sz w:val="28"/>
          <w:szCs w:val="28"/>
          <w:u w:color="000000"/>
        </w:rPr>
      </w:pPr>
    </w:p>
    <w:p w14:paraId="754CBC68" w14:textId="2587C1EC" w:rsidR="001F39B9" w:rsidRPr="00DC7D6B" w:rsidRDefault="001F39B9" w:rsidP="001F39B9">
      <w:pPr>
        <w:keepLines/>
        <w:spacing w:before="120" w:after="120"/>
        <w:ind w:firstLine="340"/>
        <w:jc w:val="right"/>
        <w:rPr>
          <w:color w:val="000000"/>
          <w:sz w:val="28"/>
          <w:szCs w:val="28"/>
          <w:u w:color="000000"/>
        </w:rPr>
        <w:sectPr w:rsidR="001F39B9" w:rsidRPr="00DC7D6B" w:rsidSect="001F39B9">
          <w:endnotePr>
            <w:numFmt w:val="decimal"/>
          </w:endnotePr>
          <w:pgSz w:w="16838" w:h="23811" w:code="8"/>
          <w:pgMar w:top="426" w:right="850" w:bottom="0" w:left="850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u w:color="000000"/>
        </w:rPr>
        <w:t xml:space="preserve">Konrad </w:t>
      </w:r>
    </w:p>
    <w:p w14:paraId="05AF2207" w14:textId="6F39824F" w:rsidR="00A77B3E" w:rsidRDefault="00A77B3E" w:rsidP="00DC7D6B">
      <w:pPr>
        <w:spacing w:before="120" w:after="120"/>
        <w:rPr>
          <w:color w:val="000000"/>
          <w:u w:color="000000"/>
        </w:rPr>
      </w:pPr>
    </w:p>
    <w:sectPr w:rsidR="00A77B3E" w:rsidSect="00DC7D6B">
      <w:footerReference w:type="default" r:id="rId6"/>
      <w:endnotePr>
        <w:numFmt w:val="decimal"/>
      </w:endnotePr>
      <w:pgSz w:w="16838" w:h="23811" w:code="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3AF" w14:textId="77777777" w:rsidR="00737DBC" w:rsidRDefault="00737DBC">
      <w:r>
        <w:separator/>
      </w:r>
    </w:p>
  </w:endnote>
  <w:endnote w:type="continuationSeparator" w:id="0">
    <w:p w14:paraId="13D7134D" w14:textId="77777777" w:rsidR="00737DBC" w:rsidRDefault="007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1C9" w14:textId="77777777" w:rsidR="00FA5BA4" w:rsidRDefault="00FA5B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F538" w14:textId="77777777" w:rsidR="00737DBC" w:rsidRDefault="00737DBC">
      <w:r>
        <w:separator/>
      </w:r>
    </w:p>
  </w:footnote>
  <w:footnote w:type="continuationSeparator" w:id="0">
    <w:p w14:paraId="6A33BFDB" w14:textId="77777777" w:rsidR="00737DBC" w:rsidRDefault="0073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883"/>
    <w:rsid w:val="001F39B9"/>
    <w:rsid w:val="00295210"/>
    <w:rsid w:val="00333EF4"/>
    <w:rsid w:val="005A520F"/>
    <w:rsid w:val="00737DBC"/>
    <w:rsid w:val="00823078"/>
    <w:rsid w:val="00986436"/>
    <w:rsid w:val="00A77B3E"/>
    <w:rsid w:val="00B943CC"/>
    <w:rsid w:val="00C0017E"/>
    <w:rsid w:val="00CA2A55"/>
    <w:rsid w:val="00DC7D6B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3CA8"/>
  <w15:docId w15:val="{21F12B78-099D-4D32-AE6B-F139630E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7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7D6B"/>
    <w:rPr>
      <w:sz w:val="22"/>
      <w:szCs w:val="24"/>
    </w:rPr>
  </w:style>
  <w:style w:type="paragraph" w:styleId="Stopka">
    <w:name w:val="footer"/>
    <w:basedOn w:val="Normalny"/>
    <w:link w:val="StopkaZnak"/>
    <w:rsid w:val="00DC7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7D6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183/2023 z dnia 6 grudnia 2023 r.</vt:lpstr>
      <vt:lpstr/>
    </vt:vector>
  </TitlesOfParts>
  <Company>Wójt Gminy Bełchatów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183/2023 z dnia 6 grudnia 2023 r.</dc:title>
  <dc:subject>w sprawie  przeprowadzenia  konsultacji społecznych dotyczących odłączenia wsi Bugaj od sołectwa Mazury i^utworzenia nowego sołectwa Bugaj.</dc:subject>
  <dc:creator>kusmierek.s</dc:creator>
  <cp:keywords/>
  <dc:description/>
  <cp:lastModifiedBy>Sławomir Kuśmierek</cp:lastModifiedBy>
  <cp:revision>2</cp:revision>
  <cp:lastPrinted>2023-12-14T06:55:00Z</cp:lastPrinted>
  <dcterms:created xsi:type="dcterms:W3CDTF">2023-12-14T09:56:00Z</dcterms:created>
  <dcterms:modified xsi:type="dcterms:W3CDTF">2023-12-14T09:56:00Z</dcterms:modified>
  <cp:category>Akt prawny</cp:category>
</cp:coreProperties>
</file>